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866D" w14:textId="77777777" w:rsidR="00126B7E" w:rsidRPr="00CA3520" w:rsidRDefault="005974D2">
      <w:pPr>
        <w:pStyle w:val="1"/>
        <w:spacing w:before="0" w:after="0" w:line="400" w:lineRule="exact"/>
        <w:jc w:val="center"/>
        <w:rPr>
          <w:rFonts w:ascii="Calibri" w:eastAsia="標楷體" w:hAnsi="Calibri" w:cs="Calibri"/>
          <w:sz w:val="40"/>
          <w:szCs w:val="40"/>
        </w:rPr>
      </w:pPr>
      <w:r w:rsidRPr="00CA3520">
        <w:rPr>
          <w:rFonts w:ascii="Calibri" w:eastAsia="標楷體" w:hAnsi="Calibri" w:cs="Calibri"/>
          <w:sz w:val="40"/>
          <w:szCs w:val="40"/>
        </w:rPr>
        <w:t>中華民國擊劍協會</w:t>
      </w:r>
    </w:p>
    <w:p w14:paraId="4523F21E" w14:textId="11D981E9" w:rsidR="00126B7E" w:rsidRPr="00CA3520" w:rsidRDefault="005974D2">
      <w:pPr>
        <w:jc w:val="center"/>
        <w:rPr>
          <w:rFonts w:ascii="Calibri" w:eastAsia="標楷體" w:hAnsi="Calibri" w:cs="Calibri"/>
          <w:sz w:val="40"/>
          <w:szCs w:val="40"/>
        </w:rPr>
      </w:pPr>
      <w:r w:rsidRPr="00CA3520">
        <w:rPr>
          <w:rFonts w:ascii="Calibri" w:eastAsia="標楷體" w:hAnsi="Calibri" w:cs="Calibri" w:hint="eastAsia"/>
          <w:sz w:val="40"/>
          <w:szCs w:val="40"/>
        </w:rPr>
        <w:t>第</w:t>
      </w:r>
      <w:r w:rsidR="00272135" w:rsidRPr="00CA3520">
        <w:rPr>
          <w:rFonts w:ascii="Calibri" w:eastAsia="標楷體" w:hAnsi="Calibri" w:cs="Calibri" w:hint="eastAsia"/>
          <w:sz w:val="40"/>
          <w:szCs w:val="40"/>
        </w:rPr>
        <w:t>十二</w:t>
      </w:r>
      <w:r w:rsidRPr="00CA3520">
        <w:rPr>
          <w:rFonts w:ascii="Calibri" w:eastAsia="標楷體" w:hAnsi="Calibri" w:cs="Calibri" w:hint="eastAsia"/>
          <w:sz w:val="40"/>
          <w:szCs w:val="40"/>
        </w:rPr>
        <w:t>屆第</w:t>
      </w:r>
      <w:r w:rsidR="00143120">
        <w:rPr>
          <w:rFonts w:ascii="Calibri" w:eastAsia="標楷體" w:hAnsi="Calibri" w:cs="Calibri" w:hint="eastAsia"/>
          <w:sz w:val="40"/>
          <w:szCs w:val="40"/>
        </w:rPr>
        <w:t>四</w:t>
      </w:r>
      <w:r w:rsidRPr="00CA3520">
        <w:rPr>
          <w:rFonts w:ascii="Calibri" w:eastAsia="標楷體" w:hAnsi="Calibri" w:cs="Calibri" w:hint="eastAsia"/>
          <w:sz w:val="40"/>
          <w:szCs w:val="40"/>
        </w:rPr>
        <w:t>次理</w:t>
      </w:r>
      <w:r w:rsidR="00143120">
        <w:rPr>
          <w:rFonts w:ascii="Calibri" w:eastAsia="標楷體" w:hAnsi="Calibri" w:cs="Calibri" w:hint="eastAsia"/>
          <w:sz w:val="40"/>
          <w:szCs w:val="40"/>
        </w:rPr>
        <w:t>監</w:t>
      </w:r>
      <w:r w:rsidRPr="00CA3520">
        <w:rPr>
          <w:rFonts w:ascii="Calibri" w:eastAsia="標楷體" w:hAnsi="Calibri" w:cs="Calibri" w:hint="eastAsia"/>
          <w:sz w:val="40"/>
          <w:szCs w:val="40"/>
        </w:rPr>
        <w:t>事</w:t>
      </w:r>
      <w:r w:rsidR="00143120">
        <w:rPr>
          <w:rFonts w:ascii="Calibri" w:eastAsia="標楷體" w:hAnsi="Calibri" w:cs="Calibri" w:hint="eastAsia"/>
          <w:sz w:val="40"/>
          <w:szCs w:val="40"/>
        </w:rPr>
        <w:t>聯席</w:t>
      </w:r>
      <w:r w:rsidR="00FF7FEE" w:rsidRPr="00CA3520">
        <w:rPr>
          <w:rFonts w:ascii="Calibri" w:eastAsia="標楷體" w:hAnsi="Calibri" w:cs="Calibri" w:hint="eastAsia"/>
          <w:sz w:val="40"/>
          <w:szCs w:val="40"/>
        </w:rPr>
        <w:t>會</w:t>
      </w:r>
      <w:r w:rsidRPr="00CA3520">
        <w:rPr>
          <w:rFonts w:ascii="Calibri" w:eastAsia="標楷體" w:hAnsi="Calibri" w:cs="Calibri" w:hint="eastAsia"/>
          <w:sz w:val="40"/>
          <w:szCs w:val="40"/>
        </w:rPr>
        <w:t xml:space="preserve"> </w:t>
      </w:r>
      <w:r w:rsidR="00344B19">
        <w:rPr>
          <w:rFonts w:ascii="Calibri" w:eastAsia="標楷體" w:hAnsi="Calibri" w:cs="Calibri" w:hint="eastAsia"/>
          <w:sz w:val="40"/>
          <w:szCs w:val="40"/>
        </w:rPr>
        <w:t>會議紀錄</w:t>
      </w:r>
    </w:p>
    <w:p w14:paraId="6D101381" w14:textId="6AF0085C" w:rsidR="002C706F" w:rsidRPr="002C706F" w:rsidRDefault="002C706F" w:rsidP="002C706F">
      <w:pPr>
        <w:pStyle w:val="a3"/>
        <w:numPr>
          <w:ilvl w:val="0"/>
          <w:numId w:val="7"/>
        </w:numPr>
        <w:ind w:leftChars="0"/>
        <w:rPr>
          <w:rFonts w:ascii="標楷體" w:eastAsia="標楷體" w:hAnsi="標楷體" w:cs="Calibri"/>
          <w:szCs w:val="24"/>
        </w:rPr>
      </w:pPr>
      <w:r w:rsidRPr="002C706F">
        <w:rPr>
          <w:rFonts w:ascii="標楷體" w:eastAsia="標楷體" w:hAnsi="標楷體" w:cs="Calibri" w:hint="eastAsia"/>
          <w:szCs w:val="24"/>
        </w:rPr>
        <w:t>日期：111年3月26日（星期六） 時間：1</w:t>
      </w:r>
      <w:r w:rsidR="008E61AD">
        <w:rPr>
          <w:rFonts w:ascii="標楷體" w:eastAsia="標楷體" w:hAnsi="標楷體" w:cs="Calibri" w:hint="eastAsia"/>
          <w:szCs w:val="24"/>
        </w:rPr>
        <w:t>2</w:t>
      </w:r>
      <w:r w:rsidRPr="002C706F">
        <w:rPr>
          <w:rFonts w:ascii="標楷體" w:eastAsia="標楷體" w:hAnsi="標楷體" w:cs="Calibri" w:hint="eastAsia"/>
          <w:szCs w:val="24"/>
        </w:rPr>
        <w:t>:00</w:t>
      </w:r>
      <w:r w:rsidR="00D2627E">
        <w:rPr>
          <w:rFonts w:ascii="標楷體" w:eastAsia="標楷體" w:hAnsi="標楷體" w:cs="Calibri"/>
          <w:szCs w:val="24"/>
        </w:rPr>
        <w:tab/>
      </w:r>
      <w:r w:rsidR="00D2627E">
        <w:rPr>
          <w:rFonts w:ascii="標楷體" w:eastAsia="標楷體" w:hAnsi="標楷體" w:cs="Calibri"/>
          <w:szCs w:val="24"/>
        </w:rPr>
        <w:tab/>
      </w:r>
      <w:r w:rsidR="00D2627E">
        <w:rPr>
          <w:rFonts w:ascii="標楷體" w:eastAsia="標楷體" w:hAnsi="標楷體" w:cs="Calibri"/>
          <w:szCs w:val="24"/>
        </w:rPr>
        <w:tab/>
      </w:r>
      <w:r w:rsidR="00D2627E">
        <w:rPr>
          <w:rFonts w:ascii="標楷體" w:eastAsia="標楷體" w:hAnsi="標楷體" w:cs="Calibri"/>
          <w:szCs w:val="24"/>
        </w:rPr>
        <w:tab/>
      </w:r>
      <w:r w:rsidR="00D2627E">
        <w:rPr>
          <w:rFonts w:ascii="標楷體" w:eastAsia="標楷體" w:hAnsi="標楷體" w:cs="Calibri"/>
          <w:szCs w:val="24"/>
        </w:rPr>
        <w:tab/>
      </w:r>
      <w:r w:rsidR="00D2627E">
        <w:rPr>
          <w:rFonts w:ascii="標楷體" w:eastAsia="標楷體" w:hAnsi="標楷體" w:cs="Calibri"/>
          <w:szCs w:val="24"/>
        </w:rPr>
        <w:tab/>
      </w:r>
      <w:r w:rsidR="00D2627E">
        <w:rPr>
          <w:rFonts w:ascii="標楷體" w:eastAsia="標楷體" w:hAnsi="標楷體" w:cs="Calibri" w:hint="eastAsia"/>
          <w:szCs w:val="24"/>
        </w:rPr>
        <w:t>紀錄：劉潔明</w:t>
      </w:r>
    </w:p>
    <w:p w14:paraId="63F343A2" w14:textId="7B1CA758" w:rsidR="00126B7E" w:rsidRPr="002C706F" w:rsidRDefault="002C706F" w:rsidP="002C706F">
      <w:pPr>
        <w:pStyle w:val="a3"/>
        <w:numPr>
          <w:ilvl w:val="0"/>
          <w:numId w:val="7"/>
        </w:numPr>
        <w:ind w:leftChars="0"/>
        <w:rPr>
          <w:rFonts w:ascii="標楷體" w:eastAsia="標楷體" w:hAnsi="標楷體" w:cs="Calibri"/>
          <w:szCs w:val="24"/>
        </w:rPr>
      </w:pPr>
      <w:r w:rsidRPr="002C706F">
        <w:rPr>
          <w:rFonts w:ascii="標楷體" w:eastAsia="標楷體" w:hAnsi="標楷體" w:cs="Calibri" w:hint="eastAsia"/>
          <w:szCs w:val="24"/>
        </w:rPr>
        <w:t>地點：滿穗餐廳（台北市中山區松江路128號1樓）</w:t>
      </w:r>
    </w:p>
    <w:p w14:paraId="067686C1" w14:textId="77777777" w:rsidR="00126B7E" w:rsidRPr="00CA3520" w:rsidRDefault="005974D2">
      <w:pPr>
        <w:pStyle w:val="a3"/>
        <w:numPr>
          <w:ilvl w:val="0"/>
          <w:numId w:val="7"/>
        </w:numPr>
        <w:ind w:leftChars="0"/>
        <w:rPr>
          <w:rFonts w:ascii="標楷體" w:eastAsia="標楷體" w:hAnsi="標楷體"/>
          <w:szCs w:val="24"/>
        </w:rPr>
      </w:pPr>
      <w:r w:rsidRPr="00CA3520">
        <w:rPr>
          <w:rFonts w:ascii="標楷體" w:eastAsia="標楷體" w:hAnsi="標楷體" w:cs="Calibri" w:hint="eastAsia"/>
          <w:szCs w:val="24"/>
        </w:rPr>
        <w:t>主持人</w:t>
      </w:r>
      <w:r w:rsidRPr="00CA3520">
        <w:rPr>
          <w:rFonts w:ascii="標楷體" w:eastAsia="標楷體" w:hAnsi="標楷體" w:cs="Calibri"/>
          <w:szCs w:val="24"/>
        </w:rPr>
        <w:t>：</w:t>
      </w:r>
      <w:r w:rsidRPr="00CA3520">
        <w:rPr>
          <w:rFonts w:ascii="標楷體" w:eastAsia="標楷體" w:hAnsi="標楷體" w:cs="Calibri" w:hint="eastAsia"/>
          <w:szCs w:val="24"/>
        </w:rPr>
        <w:t>張理事長煥禎</w:t>
      </w:r>
    </w:p>
    <w:p w14:paraId="15C74FB0" w14:textId="77777777" w:rsidR="00D2627E" w:rsidRPr="00B804C2" w:rsidRDefault="008B261C" w:rsidP="00D2627E">
      <w:pPr>
        <w:pStyle w:val="a3"/>
        <w:numPr>
          <w:ilvl w:val="0"/>
          <w:numId w:val="7"/>
        </w:numPr>
        <w:ind w:leftChars="0"/>
        <w:rPr>
          <w:rFonts w:ascii="標楷體" w:eastAsia="標楷體" w:hAnsi="標楷體"/>
          <w:szCs w:val="24"/>
        </w:rPr>
      </w:pPr>
      <w:r w:rsidRPr="00CA3520">
        <w:rPr>
          <w:rFonts w:ascii="標楷體" w:eastAsia="標楷體" w:hAnsi="標楷體" w:cs="Calibri" w:hint="eastAsia"/>
          <w:szCs w:val="24"/>
        </w:rPr>
        <w:t>出席：</w:t>
      </w:r>
      <w:r w:rsidR="00D2627E">
        <w:rPr>
          <w:rFonts w:ascii="標楷體" w:eastAsia="標楷體" w:hAnsi="標楷體" w:cs="Calibri" w:hint="eastAsia"/>
          <w:szCs w:val="24"/>
        </w:rPr>
        <w:t>王理事三財、林理事炳宏、許理事詩典、謝理事佳蓉、林理事文鴻、黃理事振偉、</w:t>
      </w:r>
    </w:p>
    <w:p w14:paraId="7E5D23E1" w14:textId="13AABA1E" w:rsidR="008B261C" w:rsidRDefault="00D2627E" w:rsidP="00D2627E">
      <w:pPr>
        <w:pStyle w:val="a3"/>
        <w:ind w:leftChars="0"/>
        <w:rPr>
          <w:rFonts w:ascii="標楷體" w:eastAsia="標楷體" w:hAnsi="標楷體" w:cs="Calibri"/>
          <w:szCs w:val="24"/>
        </w:rPr>
      </w:pPr>
      <w:r>
        <w:rPr>
          <w:rFonts w:ascii="標楷體" w:eastAsia="標楷體" w:hAnsi="標楷體" w:cs="Calibri" w:hint="eastAsia"/>
          <w:szCs w:val="24"/>
        </w:rPr>
        <w:t xml:space="preserve">　　　林理事小雯、陳理事水冰、洪理事定雄、吳理事敬德、黃理事迪明、劉理事麗君</w:t>
      </w:r>
    </w:p>
    <w:p w14:paraId="476E4703" w14:textId="77777777" w:rsidR="00D2627E" w:rsidRDefault="00D2627E" w:rsidP="00D2627E">
      <w:pPr>
        <w:pStyle w:val="a3"/>
        <w:ind w:leftChars="0"/>
        <w:rPr>
          <w:rFonts w:ascii="標楷體" w:eastAsia="標楷體" w:hAnsi="標楷體"/>
          <w:szCs w:val="24"/>
        </w:rPr>
      </w:pPr>
      <w:r>
        <w:rPr>
          <w:rFonts w:ascii="標楷體" w:eastAsia="標楷體" w:hAnsi="標楷體" w:cs="Calibri" w:hint="eastAsia"/>
          <w:szCs w:val="24"/>
        </w:rPr>
        <w:t xml:space="preserve">　　　杜監事茂溪、</w:t>
      </w:r>
      <w:r>
        <w:rPr>
          <w:rFonts w:ascii="標楷體" w:eastAsia="標楷體" w:hAnsi="標楷體" w:hint="eastAsia"/>
          <w:szCs w:val="24"/>
        </w:rPr>
        <w:t>李監事金英、洪監事功亮、蔡監事鴻曜、黃監事堯焜、</w:t>
      </w:r>
      <w:r w:rsidRPr="00D2627E">
        <w:rPr>
          <w:rFonts w:ascii="標楷體" w:eastAsia="標楷體" w:hAnsi="標楷體" w:hint="eastAsia"/>
          <w:szCs w:val="24"/>
        </w:rPr>
        <w:t>古監事毓雄</w:t>
      </w:r>
    </w:p>
    <w:p w14:paraId="17B2CF51" w14:textId="7805E9C7" w:rsidR="00D2627E" w:rsidRPr="00D2627E" w:rsidRDefault="00D2627E" w:rsidP="00D2627E">
      <w:pPr>
        <w:pStyle w:val="a3"/>
        <w:ind w:leftChars="0"/>
        <w:rPr>
          <w:rFonts w:ascii="標楷體" w:eastAsia="標楷體" w:hAnsi="標楷體"/>
          <w:szCs w:val="24"/>
        </w:rPr>
      </w:pPr>
      <w:r>
        <w:rPr>
          <w:rFonts w:ascii="標楷體" w:eastAsia="標楷體" w:hAnsi="標楷體" w:hint="eastAsia"/>
          <w:szCs w:val="24"/>
        </w:rPr>
        <w:t xml:space="preserve">　　　</w:t>
      </w:r>
      <w:r w:rsidRPr="00D2627E">
        <w:rPr>
          <w:rFonts w:ascii="標楷體" w:eastAsia="標楷體" w:hAnsi="標楷體" w:hint="eastAsia"/>
          <w:szCs w:val="24"/>
        </w:rPr>
        <w:t>(如簽到單)</w:t>
      </w:r>
    </w:p>
    <w:p w14:paraId="0C1C58FB" w14:textId="15E66DD5" w:rsidR="00126B7E" w:rsidRPr="00CA3520" w:rsidRDefault="005974D2">
      <w:pPr>
        <w:pStyle w:val="a3"/>
        <w:numPr>
          <w:ilvl w:val="0"/>
          <w:numId w:val="7"/>
        </w:numPr>
        <w:ind w:leftChars="0"/>
        <w:rPr>
          <w:rFonts w:ascii="標楷體" w:eastAsia="標楷體" w:hAnsi="標楷體"/>
          <w:szCs w:val="24"/>
        </w:rPr>
      </w:pPr>
      <w:r w:rsidRPr="00CA3520">
        <w:rPr>
          <w:rFonts w:ascii="標楷體" w:eastAsia="標楷體" w:hAnsi="標楷體" w:cs="Calibri"/>
          <w:kern w:val="0"/>
          <w:szCs w:val="24"/>
        </w:rPr>
        <w:t>列席：</w:t>
      </w:r>
      <w:bookmarkStart w:id="0" w:name="_Hlk98413422"/>
      <w:r w:rsidRPr="00CA3520">
        <w:rPr>
          <w:rFonts w:ascii="標楷體" w:eastAsia="標楷體" w:hAnsi="標楷體" w:cs="Calibri" w:hint="eastAsia"/>
          <w:kern w:val="0"/>
          <w:szCs w:val="24"/>
        </w:rPr>
        <w:t>洪秘書長新志</w:t>
      </w:r>
    </w:p>
    <w:bookmarkEnd w:id="0"/>
    <w:p w14:paraId="0DCDD2D1" w14:textId="2AA6E890" w:rsidR="00126B7E" w:rsidRPr="00D2627E" w:rsidRDefault="005974D2" w:rsidP="00D2627E">
      <w:pPr>
        <w:pStyle w:val="a3"/>
        <w:numPr>
          <w:ilvl w:val="0"/>
          <w:numId w:val="7"/>
        </w:numPr>
        <w:ind w:leftChars="0"/>
        <w:rPr>
          <w:rFonts w:ascii="標楷體" w:eastAsia="標楷體" w:hAnsi="標楷體"/>
          <w:szCs w:val="24"/>
        </w:rPr>
      </w:pPr>
      <w:r w:rsidRPr="00CA3520">
        <w:rPr>
          <w:rFonts w:ascii="標楷體" w:eastAsia="標楷體" w:hAnsi="標楷體" w:cs="Calibri" w:hint="eastAsia"/>
          <w:kern w:val="0"/>
          <w:szCs w:val="24"/>
        </w:rPr>
        <w:t>主席致詞</w:t>
      </w:r>
      <w:r w:rsidR="00D2627E">
        <w:rPr>
          <w:rFonts w:ascii="標楷體" w:eastAsia="標楷體" w:hAnsi="標楷體" w:cs="Calibri" w:hint="eastAsia"/>
          <w:kern w:val="0"/>
          <w:szCs w:val="24"/>
        </w:rPr>
        <w:t>：略。</w:t>
      </w:r>
    </w:p>
    <w:p w14:paraId="621027A7" w14:textId="0E1C4D31" w:rsidR="00E32E74" w:rsidRPr="0060694A" w:rsidRDefault="00523092" w:rsidP="00104D71">
      <w:pPr>
        <w:pStyle w:val="a3"/>
        <w:numPr>
          <w:ilvl w:val="0"/>
          <w:numId w:val="7"/>
        </w:numPr>
        <w:ind w:leftChars="0"/>
        <w:rPr>
          <w:rFonts w:ascii="標楷體" w:eastAsia="標楷體" w:hAnsi="標楷體"/>
          <w:szCs w:val="24"/>
        </w:rPr>
      </w:pPr>
      <w:r w:rsidRPr="00CA3520">
        <w:rPr>
          <w:rFonts w:ascii="標楷體" w:eastAsia="標楷體" w:hAnsi="標楷體" w:cs="Calibri" w:hint="eastAsia"/>
          <w:kern w:val="0"/>
          <w:szCs w:val="24"/>
        </w:rPr>
        <w:t>會務</w:t>
      </w:r>
      <w:r w:rsidR="00607A96" w:rsidRPr="00CA3520">
        <w:rPr>
          <w:rFonts w:ascii="標楷體" w:eastAsia="標楷體" w:hAnsi="標楷體" w:cs="Calibri" w:hint="eastAsia"/>
          <w:kern w:val="0"/>
          <w:szCs w:val="24"/>
        </w:rPr>
        <w:t>報告</w:t>
      </w:r>
      <w:r w:rsidR="00AA4C6F">
        <w:rPr>
          <w:rFonts w:ascii="標楷體" w:eastAsia="標楷體" w:hAnsi="標楷體" w:cs="Calibri" w:hint="eastAsia"/>
          <w:kern w:val="0"/>
          <w:szCs w:val="24"/>
        </w:rPr>
        <w:t>:</w:t>
      </w:r>
      <w:r w:rsidR="00AA4C6F" w:rsidRPr="00AA4C6F">
        <w:rPr>
          <w:rFonts w:hint="eastAsia"/>
        </w:rPr>
        <w:t xml:space="preserve"> </w:t>
      </w:r>
      <w:r w:rsidR="00B9472B" w:rsidRPr="00B9472B">
        <w:rPr>
          <w:rFonts w:ascii="標楷體" w:eastAsia="標楷體" w:hAnsi="標楷體" w:cs="Calibri" w:hint="eastAsia"/>
          <w:kern w:val="0"/>
          <w:szCs w:val="24"/>
        </w:rPr>
        <w:t>監事會</w:t>
      </w:r>
      <w:r w:rsidR="00344B19">
        <w:rPr>
          <w:rFonts w:ascii="標楷體" w:eastAsia="標楷體" w:hAnsi="標楷體" w:cs="Calibri" w:hint="eastAsia"/>
          <w:kern w:val="0"/>
          <w:szCs w:val="24"/>
        </w:rPr>
        <w:t>審核通過</w:t>
      </w:r>
      <w:r w:rsidR="00AA4C6F" w:rsidRPr="00AA4C6F">
        <w:rPr>
          <w:rFonts w:ascii="標楷體" w:eastAsia="標楷體" w:hAnsi="標楷體" w:cs="Calibri" w:hint="eastAsia"/>
          <w:kern w:val="0"/>
          <w:szCs w:val="24"/>
        </w:rPr>
        <w:t>本會110年度財務報表</w:t>
      </w:r>
      <w:r w:rsidR="00344B19">
        <w:rPr>
          <w:rFonts w:ascii="標楷體" w:eastAsia="標楷體" w:hAnsi="標楷體" w:cs="Calibri" w:hint="eastAsia"/>
          <w:kern w:val="0"/>
          <w:szCs w:val="24"/>
        </w:rPr>
        <w:t>並已</w:t>
      </w:r>
      <w:r w:rsidR="00344B19">
        <w:rPr>
          <w:rFonts w:ascii="標楷體" w:eastAsia="標楷體" w:hAnsi="標楷體" w:cs="Calibri" w:hint="eastAsia"/>
          <w:kern w:val="0"/>
          <w:szCs w:val="24"/>
        </w:rPr>
        <w:t>簽具</w:t>
      </w:r>
      <w:r w:rsidR="00AA4C6F" w:rsidRPr="00AA4C6F">
        <w:rPr>
          <w:rFonts w:ascii="標楷體" w:eastAsia="標楷體" w:hAnsi="標楷體" w:cs="Calibri" w:hint="eastAsia"/>
          <w:kern w:val="0"/>
          <w:szCs w:val="24"/>
        </w:rPr>
        <w:t>審核意見書</w:t>
      </w:r>
      <w:r w:rsidR="00AA4C6F">
        <w:rPr>
          <w:rFonts w:ascii="標楷體" w:eastAsia="標楷體" w:hAnsi="標楷體" w:cs="Calibri" w:hint="eastAsia"/>
          <w:kern w:val="0"/>
          <w:szCs w:val="24"/>
        </w:rPr>
        <w:t>。</w:t>
      </w:r>
    </w:p>
    <w:p w14:paraId="60766EBF" w14:textId="77777777" w:rsidR="00D2627E" w:rsidRDefault="005974D2" w:rsidP="00D2627E">
      <w:pPr>
        <w:pStyle w:val="a3"/>
        <w:numPr>
          <w:ilvl w:val="0"/>
          <w:numId w:val="7"/>
        </w:numPr>
        <w:ind w:leftChars="0"/>
        <w:rPr>
          <w:rFonts w:ascii="標楷體" w:eastAsia="標楷體" w:hAnsi="標楷體"/>
          <w:szCs w:val="24"/>
        </w:rPr>
      </w:pPr>
      <w:r w:rsidRPr="00CA3520">
        <w:rPr>
          <w:rFonts w:ascii="標楷體" w:eastAsia="標楷體" w:hAnsi="標楷體" w:hint="eastAsia"/>
          <w:szCs w:val="24"/>
        </w:rPr>
        <w:t>提案討論</w:t>
      </w:r>
    </w:p>
    <w:p w14:paraId="49FFD98B" w14:textId="487C0CD7" w:rsidR="00D2627E" w:rsidRDefault="008147CC" w:rsidP="00D2627E">
      <w:pPr>
        <w:pStyle w:val="a3"/>
        <w:ind w:leftChars="178" w:left="1416" w:hangingChars="412" w:hanging="989"/>
        <w:rPr>
          <w:rFonts w:ascii="標楷體" w:eastAsia="標楷體" w:hAnsi="標楷體"/>
          <w:szCs w:val="24"/>
        </w:rPr>
      </w:pPr>
      <w:r w:rsidRPr="00D2627E">
        <w:rPr>
          <w:rFonts w:ascii="標楷體" w:eastAsia="標楷體" w:hAnsi="標楷體" w:hint="eastAsia"/>
          <w:szCs w:val="24"/>
        </w:rPr>
        <w:t>案由</w:t>
      </w:r>
      <w:r w:rsidR="0099415F" w:rsidRPr="00D2627E">
        <w:rPr>
          <w:rFonts w:ascii="標楷體" w:eastAsia="標楷體" w:hAnsi="標楷體" w:hint="eastAsia"/>
          <w:szCs w:val="24"/>
        </w:rPr>
        <w:t>一</w:t>
      </w:r>
      <w:r w:rsidRPr="00D2627E">
        <w:rPr>
          <w:rFonts w:ascii="標楷體" w:eastAsia="標楷體" w:hAnsi="標楷體" w:hint="eastAsia"/>
          <w:szCs w:val="24"/>
        </w:rPr>
        <w:t>：</w:t>
      </w:r>
      <w:r w:rsidR="00EE7FD4" w:rsidRPr="00D2627E">
        <w:rPr>
          <w:rFonts w:ascii="標楷體" w:eastAsia="標楷體" w:hAnsi="標楷體" w:hint="eastAsia"/>
          <w:szCs w:val="24"/>
        </w:rPr>
        <w:t>本會國際事務接班人養成計劃</w:t>
      </w:r>
      <w:r w:rsidR="00564158" w:rsidRPr="00D2627E">
        <w:rPr>
          <w:rFonts w:ascii="標楷體" w:eastAsia="標楷體" w:hAnsi="標楷體" w:hint="eastAsia"/>
          <w:szCs w:val="24"/>
        </w:rPr>
        <w:t>及接班人選名冊</w:t>
      </w:r>
      <w:r w:rsidR="00EE7FD4" w:rsidRPr="00D2627E">
        <w:rPr>
          <w:rFonts w:ascii="標楷體" w:eastAsia="標楷體" w:hAnsi="標楷體" w:hint="eastAsia"/>
          <w:szCs w:val="24"/>
        </w:rPr>
        <w:t>，提請通過。</w:t>
      </w:r>
    </w:p>
    <w:p w14:paraId="6E1D6673" w14:textId="4E52652A" w:rsidR="00D2627E" w:rsidRPr="00D2627E" w:rsidRDefault="008147CC" w:rsidP="00D2627E">
      <w:pPr>
        <w:pStyle w:val="a3"/>
        <w:ind w:leftChars="178" w:left="1416" w:hangingChars="412" w:hanging="989"/>
        <w:rPr>
          <w:rFonts w:ascii="標楷體" w:eastAsia="標楷體" w:hAnsi="標楷體"/>
          <w:szCs w:val="24"/>
        </w:rPr>
      </w:pPr>
      <w:r w:rsidRPr="00D2627E">
        <w:rPr>
          <w:rFonts w:ascii="標楷體" w:eastAsia="標楷體" w:hAnsi="標楷體" w:hint="eastAsia"/>
          <w:szCs w:val="24"/>
        </w:rPr>
        <w:t>說  明：</w:t>
      </w:r>
      <w:r w:rsidR="00D2627E" w:rsidRPr="00D2627E">
        <w:rPr>
          <w:rFonts w:ascii="標楷體" w:eastAsia="標楷體" w:hAnsi="標楷體" w:hint="eastAsia"/>
          <w:szCs w:val="24"/>
        </w:rPr>
        <w:t>1</w:t>
      </w:r>
      <w:r w:rsidR="00D2627E" w:rsidRPr="00D2627E">
        <w:rPr>
          <w:rFonts w:ascii="標楷體" w:eastAsia="標楷體" w:hAnsi="標楷體"/>
          <w:szCs w:val="24"/>
        </w:rPr>
        <w:t>.</w:t>
      </w:r>
      <w:r w:rsidR="00CD7A22" w:rsidRPr="00D2627E">
        <w:rPr>
          <w:rFonts w:ascii="標楷體" w:eastAsia="標楷體" w:hAnsi="標楷體" w:hint="eastAsia"/>
          <w:szCs w:val="24"/>
        </w:rPr>
        <w:t>依據教育部體育署委託中華奧林匹克委員會辦理國際事務接班人養成計劃執行辦法暨申請作業程序規定辦理。</w:t>
      </w:r>
    </w:p>
    <w:p w14:paraId="26457E44" w14:textId="5991B06F" w:rsidR="008147CC" w:rsidRPr="00D2627E" w:rsidRDefault="00D2627E" w:rsidP="00D2627E">
      <w:pPr>
        <w:pStyle w:val="a3"/>
        <w:ind w:leftChars="0"/>
        <w:rPr>
          <w:rFonts w:ascii="標楷體" w:eastAsia="標楷體" w:hAnsi="標楷體"/>
          <w:szCs w:val="24"/>
        </w:rPr>
      </w:pPr>
      <w:r>
        <w:rPr>
          <w:rFonts w:ascii="標楷體" w:eastAsia="標楷體" w:hAnsi="標楷體" w:hint="eastAsia"/>
          <w:szCs w:val="24"/>
        </w:rPr>
        <w:t xml:space="preserve">　　　　2</w:t>
      </w:r>
      <w:r>
        <w:rPr>
          <w:rFonts w:ascii="標楷體" w:eastAsia="標楷體" w:hAnsi="標楷體"/>
          <w:szCs w:val="24"/>
        </w:rPr>
        <w:t>.</w:t>
      </w:r>
      <w:r w:rsidR="00281433" w:rsidRPr="00D2627E">
        <w:rPr>
          <w:rFonts w:ascii="標楷體" w:eastAsia="標楷體" w:hAnsi="標楷體" w:hint="eastAsia"/>
          <w:szCs w:val="24"/>
        </w:rPr>
        <w:t>本會接班人名單經理事長聘</w:t>
      </w:r>
      <w:r w:rsidR="006E5D17" w:rsidRPr="00D2627E">
        <w:rPr>
          <w:rFonts w:ascii="標楷體" w:eastAsia="標楷體" w:hAnsi="標楷體" w:hint="eastAsia"/>
          <w:szCs w:val="24"/>
        </w:rPr>
        <w:t>任之遴選小組選出。</w:t>
      </w:r>
    </w:p>
    <w:p w14:paraId="5309AFF3" w14:textId="4690C1D6" w:rsidR="008147CC" w:rsidRPr="00CA3520" w:rsidRDefault="008147CC" w:rsidP="00D2627E">
      <w:pPr>
        <w:pStyle w:val="a3"/>
        <w:ind w:leftChars="178" w:left="1416" w:hangingChars="412" w:hanging="989"/>
        <w:rPr>
          <w:rFonts w:ascii="標楷體" w:eastAsia="標楷體" w:hAnsi="標楷體"/>
          <w:szCs w:val="24"/>
        </w:rPr>
      </w:pPr>
      <w:r w:rsidRPr="00CA3520">
        <w:rPr>
          <w:rFonts w:ascii="標楷體" w:eastAsia="標楷體" w:hAnsi="標楷體" w:hint="eastAsia"/>
          <w:szCs w:val="24"/>
        </w:rPr>
        <w:t>決  議：</w:t>
      </w:r>
      <w:r w:rsidR="00D2627E">
        <w:rPr>
          <w:rFonts w:ascii="標楷體" w:eastAsia="標楷體" w:hAnsi="標楷體" w:hint="eastAsia"/>
          <w:szCs w:val="24"/>
        </w:rPr>
        <w:t>照案通過。</w:t>
      </w:r>
    </w:p>
    <w:p w14:paraId="7D7C8876" w14:textId="77777777" w:rsidR="0060694A" w:rsidRPr="00CA3520" w:rsidRDefault="0060694A" w:rsidP="00143120">
      <w:pPr>
        <w:rPr>
          <w:rFonts w:ascii="標楷體" w:eastAsia="標楷體" w:hAnsi="標楷體"/>
          <w:szCs w:val="24"/>
        </w:rPr>
      </w:pPr>
    </w:p>
    <w:p w14:paraId="5F9DFE99" w14:textId="3783AA79" w:rsidR="00CF14AE" w:rsidRDefault="00CF14AE" w:rsidP="00CF14AE">
      <w:pPr>
        <w:pStyle w:val="a3"/>
        <w:numPr>
          <w:ilvl w:val="0"/>
          <w:numId w:val="7"/>
        </w:numPr>
        <w:ind w:leftChars="0"/>
        <w:rPr>
          <w:rFonts w:ascii="標楷體" w:eastAsia="標楷體" w:hAnsi="標楷體"/>
          <w:szCs w:val="24"/>
        </w:rPr>
      </w:pPr>
      <w:r w:rsidRPr="00CA3520">
        <w:rPr>
          <w:rFonts w:ascii="標楷體" w:eastAsia="標楷體" w:hAnsi="標楷體" w:hint="eastAsia"/>
          <w:szCs w:val="24"/>
        </w:rPr>
        <w:t>臨時動議：</w:t>
      </w:r>
      <w:r w:rsidR="00565FA1">
        <w:rPr>
          <w:rFonts w:ascii="標楷體" w:eastAsia="標楷體" w:hAnsi="標楷體" w:hint="eastAsia"/>
          <w:szCs w:val="24"/>
        </w:rPr>
        <w:t>無。</w:t>
      </w:r>
    </w:p>
    <w:p w14:paraId="1C99566E" w14:textId="77777777" w:rsidR="00565FA1" w:rsidRDefault="00565FA1" w:rsidP="00565FA1">
      <w:pPr>
        <w:pStyle w:val="a3"/>
        <w:ind w:leftChars="0"/>
        <w:rPr>
          <w:rFonts w:ascii="標楷體" w:eastAsia="標楷體" w:hAnsi="標楷體" w:hint="eastAsia"/>
          <w:szCs w:val="24"/>
        </w:rPr>
      </w:pPr>
    </w:p>
    <w:p w14:paraId="7D928310" w14:textId="3C4333F6" w:rsidR="006431FE" w:rsidRPr="006431FE" w:rsidRDefault="006431FE" w:rsidP="006431FE">
      <w:pPr>
        <w:pStyle w:val="a3"/>
        <w:numPr>
          <w:ilvl w:val="0"/>
          <w:numId w:val="7"/>
        </w:numPr>
        <w:ind w:leftChars="0"/>
        <w:rPr>
          <w:rFonts w:ascii="標楷體" w:eastAsia="標楷體" w:hAnsi="標楷體"/>
          <w:szCs w:val="24"/>
        </w:rPr>
      </w:pPr>
      <w:r>
        <w:rPr>
          <w:rFonts w:ascii="標楷體" w:eastAsia="標楷體" w:hAnsi="標楷體" w:hint="eastAsia"/>
          <w:szCs w:val="24"/>
        </w:rPr>
        <w:t>散會。</w:t>
      </w:r>
    </w:p>
    <w:sectPr w:rsidR="006431FE" w:rsidRPr="006431FE" w:rsidSect="00666E0F">
      <w:footerReference w:type="default" r:id="rId8"/>
      <w:pgSz w:w="11906" w:h="16838"/>
      <w:pgMar w:top="1440" w:right="849"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6281" w14:textId="77777777" w:rsidR="00EC6565" w:rsidRDefault="00EC6565" w:rsidP="005974D2">
      <w:r>
        <w:separator/>
      </w:r>
    </w:p>
  </w:endnote>
  <w:endnote w:type="continuationSeparator" w:id="0">
    <w:p w14:paraId="5A68436C" w14:textId="77777777" w:rsidR="00EC6565" w:rsidRDefault="00EC6565" w:rsidP="0059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977740"/>
      <w:docPartObj>
        <w:docPartGallery w:val="Page Numbers (Bottom of Page)"/>
        <w:docPartUnique/>
      </w:docPartObj>
    </w:sdtPr>
    <w:sdtEndPr/>
    <w:sdtContent>
      <w:p w14:paraId="784B4EEC" w14:textId="659D6313" w:rsidR="00DB42C6" w:rsidRDefault="00DB42C6">
        <w:pPr>
          <w:pStyle w:val="a6"/>
        </w:pPr>
        <w:r>
          <w:fldChar w:fldCharType="begin"/>
        </w:r>
        <w:r>
          <w:instrText>PAGE   \* MERGEFORMAT</w:instrText>
        </w:r>
        <w:r>
          <w:fldChar w:fldCharType="separate"/>
        </w:r>
        <w:r w:rsidR="005978CF" w:rsidRPr="005978CF">
          <w:rPr>
            <w:noProof/>
            <w:lang w:val="zh-TW"/>
          </w:rPr>
          <w:t>2</w:t>
        </w:r>
        <w:r>
          <w:fldChar w:fldCharType="end"/>
        </w:r>
      </w:p>
    </w:sdtContent>
  </w:sdt>
  <w:p w14:paraId="30DB42B0" w14:textId="77777777" w:rsidR="00DB42C6" w:rsidRDefault="00DB42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1B11" w14:textId="77777777" w:rsidR="00EC6565" w:rsidRDefault="00EC6565" w:rsidP="005974D2">
      <w:r>
        <w:separator/>
      </w:r>
    </w:p>
  </w:footnote>
  <w:footnote w:type="continuationSeparator" w:id="0">
    <w:p w14:paraId="00FAD7A4" w14:textId="77777777" w:rsidR="00EC6565" w:rsidRDefault="00EC6565" w:rsidP="00597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03AF8DA"/>
    <w:lvl w:ilvl="0" w:tplc="8D346CFE">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6DB899CC"/>
    <w:lvl w:ilvl="0" w:tplc="0F8E36D2">
      <w:start w:val="1"/>
      <w:numFmt w:val="decimal"/>
      <w:lvlText w:val="%1."/>
      <w:lvlJc w:val="left"/>
      <w:pPr>
        <w:ind w:left="840" w:hanging="360"/>
      </w:pPr>
      <w:rPr>
        <w:rFonts w:cs="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0000003"/>
    <w:multiLevelType w:val="hybridMultilevel"/>
    <w:tmpl w:val="10563596"/>
    <w:lvl w:ilvl="0" w:tplc="417201B2">
      <w:start w:val="1"/>
      <w:numFmt w:val="taiwaneseCountingThousand"/>
      <w:lvlText w:val="%1、"/>
      <w:lvlJc w:val="left"/>
      <w:pPr>
        <w:ind w:left="480" w:hanging="480"/>
      </w:pPr>
      <w:rPr>
        <w:rFonts w:hint="default"/>
        <w:color w:val="auto"/>
        <w:lang w:val="en-US"/>
      </w:rPr>
    </w:lvl>
    <w:lvl w:ilvl="1" w:tplc="F1D4E0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000004"/>
    <w:multiLevelType w:val="hybridMultilevel"/>
    <w:tmpl w:val="96B4F956"/>
    <w:lvl w:ilvl="0" w:tplc="1EB092C2">
      <w:start w:val="1"/>
      <w:numFmt w:val="decimal"/>
      <w:lvlText w:val="%1."/>
      <w:lvlJc w:val="left"/>
      <w:pPr>
        <w:ind w:left="840" w:hanging="360"/>
      </w:pPr>
      <w:rPr>
        <w:rFonts w:hint="default"/>
      </w:rPr>
    </w:lvl>
    <w:lvl w:ilvl="1" w:tplc="EC02D1FC">
      <w:start w:val="2"/>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0000005"/>
    <w:multiLevelType w:val="hybridMultilevel"/>
    <w:tmpl w:val="6574AFA0"/>
    <w:lvl w:ilvl="0" w:tplc="CF44E6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0000006"/>
    <w:multiLevelType w:val="hybridMultilevel"/>
    <w:tmpl w:val="5DA2AB78"/>
    <w:lvl w:ilvl="0" w:tplc="2FAE92F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0000007"/>
    <w:multiLevelType w:val="hybridMultilevel"/>
    <w:tmpl w:val="6574945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0000008"/>
    <w:multiLevelType w:val="hybridMultilevel"/>
    <w:tmpl w:val="2E26F25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00000009"/>
    <w:multiLevelType w:val="hybridMultilevel"/>
    <w:tmpl w:val="33E8C5CE"/>
    <w:lvl w:ilvl="0" w:tplc="32262C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000000A"/>
    <w:multiLevelType w:val="hybridMultilevel"/>
    <w:tmpl w:val="4FA4BF2C"/>
    <w:lvl w:ilvl="0" w:tplc="753861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000000B"/>
    <w:multiLevelType w:val="hybridMultilevel"/>
    <w:tmpl w:val="E5BE60CE"/>
    <w:lvl w:ilvl="0" w:tplc="A1689140">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0000000C"/>
    <w:multiLevelType w:val="hybridMultilevel"/>
    <w:tmpl w:val="3E2205DA"/>
    <w:lvl w:ilvl="0" w:tplc="D9504C92">
      <w:start w:val="1"/>
      <w:numFmt w:val="decimal"/>
      <w:lvlText w:val="%1."/>
      <w:lvlJc w:val="left"/>
      <w:pPr>
        <w:ind w:left="840" w:hanging="36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000000D"/>
    <w:multiLevelType w:val="hybridMultilevel"/>
    <w:tmpl w:val="9D9AAC06"/>
    <w:lvl w:ilvl="0" w:tplc="DEB8EC4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0000000E"/>
    <w:multiLevelType w:val="hybridMultilevel"/>
    <w:tmpl w:val="B232B8CA"/>
    <w:lvl w:ilvl="0" w:tplc="7A268948">
      <w:start w:val="7"/>
      <w:numFmt w:val="taiwaneseCountingThousand"/>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78944AD"/>
    <w:multiLevelType w:val="hybridMultilevel"/>
    <w:tmpl w:val="B41C15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8915B5D"/>
    <w:multiLevelType w:val="hybridMultilevel"/>
    <w:tmpl w:val="090C522C"/>
    <w:lvl w:ilvl="0" w:tplc="A2062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8D03939"/>
    <w:multiLevelType w:val="hybridMultilevel"/>
    <w:tmpl w:val="090C522C"/>
    <w:lvl w:ilvl="0" w:tplc="A2062A60">
      <w:start w:val="1"/>
      <w:numFmt w:val="decimal"/>
      <w:lvlText w:val="%1."/>
      <w:lvlJc w:val="left"/>
      <w:pPr>
        <w:ind w:left="2913" w:hanging="360"/>
      </w:pPr>
      <w:rPr>
        <w:rFonts w:hint="default"/>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7" w15:restartNumberingAfterBreak="0">
    <w:nsid w:val="11483BD6"/>
    <w:multiLevelType w:val="hybridMultilevel"/>
    <w:tmpl w:val="6784D0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F91239C"/>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7527472"/>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8C46886"/>
    <w:multiLevelType w:val="hybridMultilevel"/>
    <w:tmpl w:val="47A0201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94A089B"/>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C7C336C"/>
    <w:multiLevelType w:val="hybridMultilevel"/>
    <w:tmpl w:val="4C8266CC"/>
    <w:lvl w:ilvl="0" w:tplc="F2AAF540">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15:restartNumberingAfterBreak="0">
    <w:nsid w:val="3DF06EF3"/>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B40E38"/>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0713DE1"/>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0E23ECA"/>
    <w:multiLevelType w:val="hybridMultilevel"/>
    <w:tmpl w:val="1A8CDA7A"/>
    <w:lvl w:ilvl="0" w:tplc="E502116E">
      <w:start w:val="1"/>
      <w:numFmt w:val="decimal"/>
      <w:lvlText w:val="(%1)"/>
      <w:lvlJc w:val="righ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5101579E"/>
    <w:multiLevelType w:val="hybridMultilevel"/>
    <w:tmpl w:val="FBBE3D4A"/>
    <w:lvl w:ilvl="0" w:tplc="4DA2C1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AA72DC"/>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4C70EAA"/>
    <w:multiLevelType w:val="hybridMultilevel"/>
    <w:tmpl w:val="0800516E"/>
    <w:lvl w:ilvl="0" w:tplc="41C48B1A">
      <w:start w:val="1"/>
      <w:numFmt w:val="decimal"/>
      <w:lvlText w:val="%1."/>
      <w:lvlJc w:val="left"/>
      <w:pPr>
        <w:ind w:left="840" w:hanging="360"/>
      </w:pPr>
      <w:rPr>
        <w:rFonts w:cs="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8EB7E25"/>
    <w:multiLevelType w:val="hybridMultilevel"/>
    <w:tmpl w:val="C68C6114"/>
    <w:lvl w:ilvl="0" w:tplc="5948B44E">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1" w15:restartNumberingAfterBreak="0">
    <w:nsid w:val="5BA17555"/>
    <w:multiLevelType w:val="hybridMultilevel"/>
    <w:tmpl w:val="5AF4DE8E"/>
    <w:lvl w:ilvl="0" w:tplc="0EEA6A82">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B26A62"/>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0EC7729"/>
    <w:multiLevelType w:val="hybridMultilevel"/>
    <w:tmpl w:val="66006A8E"/>
    <w:lvl w:ilvl="0" w:tplc="C0DC5FC0">
      <w:start w:val="1"/>
      <w:numFmt w:val="taiwaneseCountingThousand"/>
      <w:lvlText w:val="案由%1："/>
      <w:lvlJc w:val="righ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7210B9"/>
    <w:multiLevelType w:val="hybridMultilevel"/>
    <w:tmpl w:val="C8F85C12"/>
    <w:lvl w:ilvl="0" w:tplc="427AB002">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5" w15:restartNumberingAfterBreak="0">
    <w:nsid w:val="665B6DA7"/>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67737D3"/>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94C4B02"/>
    <w:multiLevelType w:val="hybridMultilevel"/>
    <w:tmpl w:val="090C522C"/>
    <w:lvl w:ilvl="0" w:tplc="A2062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5A6AA1"/>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8A52D9F"/>
    <w:multiLevelType w:val="hybridMultilevel"/>
    <w:tmpl w:val="CBB69FE4"/>
    <w:lvl w:ilvl="0" w:tplc="926CCB82">
      <w:start w:val="1"/>
      <w:numFmt w:val="taiwaneseCountingThousand"/>
      <w:lvlText w:val="案由%1："/>
      <w:lvlJc w:val="right"/>
      <w:pPr>
        <w:ind w:left="175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DE2008"/>
    <w:multiLevelType w:val="hybridMultilevel"/>
    <w:tmpl w:val="E19812BA"/>
    <w:lvl w:ilvl="0" w:tplc="EB048FD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EE4422D"/>
    <w:multiLevelType w:val="hybridMultilevel"/>
    <w:tmpl w:val="D05631FA"/>
    <w:lvl w:ilvl="0" w:tplc="E41E0D2C">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
  </w:num>
  <w:num w:numId="3">
    <w:abstractNumId w:val="4"/>
  </w:num>
  <w:num w:numId="4">
    <w:abstractNumId w:val="31"/>
  </w:num>
  <w:num w:numId="5">
    <w:abstractNumId w:val="8"/>
  </w:num>
  <w:num w:numId="6">
    <w:abstractNumId w:val="11"/>
  </w:num>
  <w:num w:numId="7">
    <w:abstractNumId w:val="2"/>
  </w:num>
  <w:num w:numId="8">
    <w:abstractNumId w:val="6"/>
  </w:num>
  <w:num w:numId="9">
    <w:abstractNumId w:val="13"/>
  </w:num>
  <w:num w:numId="10">
    <w:abstractNumId w:val="9"/>
  </w:num>
  <w:num w:numId="11">
    <w:abstractNumId w:val="3"/>
  </w:num>
  <w:num w:numId="12">
    <w:abstractNumId w:val="7"/>
  </w:num>
  <w:num w:numId="13">
    <w:abstractNumId w:val="12"/>
  </w:num>
  <w:num w:numId="14">
    <w:abstractNumId w:val="0"/>
  </w:num>
  <w:num w:numId="15">
    <w:abstractNumId w:val="10"/>
  </w:num>
  <w:num w:numId="16">
    <w:abstractNumId w:val="17"/>
  </w:num>
  <w:num w:numId="17">
    <w:abstractNumId w:val="40"/>
  </w:num>
  <w:num w:numId="18">
    <w:abstractNumId w:val="26"/>
  </w:num>
  <w:num w:numId="19">
    <w:abstractNumId w:val="20"/>
  </w:num>
  <w:num w:numId="20">
    <w:abstractNumId w:val="41"/>
  </w:num>
  <w:num w:numId="21">
    <w:abstractNumId w:val="33"/>
  </w:num>
  <w:num w:numId="22">
    <w:abstractNumId w:val="36"/>
  </w:num>
  <w:num w:numId="23">
    <w:abstractNumId w:val="16"/>
  </w:num>
  <w:num w:numId="24">
    <w:abstractNumId w:val="27"/>
  </w:num>
  <w:num w:numId="25">
    <w:abstractNumId w:val="14"/>
  </w:num>
  <w:num w:numId="26">
    <w:abstractNumId w:val="15"/>
  </w:num>
  <w:num w:numId="27">
    <w:abstractNumId w:val="37"/>
  </w:num>
  <w:num w:numId="28">
    <w:abstractNumId w:val="29"/>
  </w:num>
  <w:num w:numId="29">
    <w:abstractNumId w:val="28"/>
  </w:num>
  <w:num w:numId="30">
    <w:abstractNumId w:val="35"/>
  </w:num>
  <w:num w:numId="31">
    <w:abstractNumId w:val="18"/>
  </w:num>
  <w:num w:numId="32">
    <w:abstractNumId w:val="24"/>
  </w:num>
  <w:num w:numId="33">
    <w:abstractNumId w:val="32"/>
  </w:num>
  <w:num w:numId="34">
    <w:abstractNumId w:val="23"/>
  </w:num>
  <w:num w:numId="35">
    <w:abstractNumId w:val="19"/>
  </w:num>
  <w:num w:numId="36">
    <w:abstractNumId w:val="25"/>
  </w:num>
  <w:num w:numId="37">
    <w:abstractNumId w:val="39"/>
  </w:num>
  <w:num w:numId="38">
    <w:abstractNumId w:val="38"/>
  </w:num>
  <w:num w:numId="39">
    <w:abstractNumId w:val="21"/>
  </w:num>
  <w:num w:numId="40">
    <w:abstractNumId w:val="34"/>
  </w:num>
  <w:num w:numId="41">
    <w:abstractNumId w:val="2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7E"/>
    <w:rsid w:val="00010203"/>
    <w:rsid w:val="000162A3"/>
    <w:rsid w:val="00025E52"/>
    <w:rsid w:val="0003657A"/>
    <w:rsid w:val="000373C1"/>
    <w:rsid w:val="000539A4"/>
    <w:rsid w:val="00055849"/>
    <w:rsid w:val="00066539"/>
    <w:rsid w:val="00077E24"/>
    <w:rsid w:val="00086DBC"/>
    <w:rsid w:val="00097B95"/>
    <w:rsid w:val="000A0155"/>
    <w:rsid w:val="000A05A6"/>
    <w:rsid w:val="000A0D93"/>
    <w:rsid w:val="000A763B"/>
    <w:rsid w:val="000C0F66"/>
    <w:rsid w:val="000D38AE"/>
    <w:rsid w:val="000F68CE"/>
    <w:rsid w:val="000F72AC"/>
    <w:rsid w:val="00104D71"/>
    <w:rsid w:val="00105A15"/>
    <w:rsid w:val="00117A8C"/>
    <w:rsid w:val="00126B7E"/>
    <w:rsid w:val="00132BF6"/>
    <w:rsid w:val="00140D96"/>
    <w:rsid w:val="00143120"/>
    <w:rsid w:val="00156DE4"/>
    <w:rsid w:val="00163E09"/>
    <w:rsid w:val="00167598"/>
    <w:rsid w:val="00177C02"/>
    <w:rsid w:val="001C2C1D"/>
    <w:rsid w:val="001F0080"/>
    <w:rsid w:val="001F1A50"/>
    <w:rsid w:val="00202E46"/>
    <w:rsid w:val="002264B0"/>
    <w:rsid w:val="0025552C"/>
    <w:rsid w:val="00272135"/>
    <w:rsid w:val="00277C94"/>
    <w:rsid w:val="00281433"/>
    <w:rsid w:val="002A1B32"/>
    <w:rsid w:val="002C0487"/>
    <w:rsid w:val="002C706F"/>
    <w:rsid w:val="002D0AA1"/>
    <w:rsid w:val="002F2E14"/>
    <w:rsid w:val="00301C18"/>
    <w:rsid w:val="003044CE"/>
    <w:rsid w:val="00304975"/>
    <w:rsid w:val="003054B3"/>
    <w:rsid w:val="00307B59"/>
    <w:rsid w:val="00330573"/>
    <w:rsid w:val="0034022C"/>
    <w:rsid w:val="00344B19"/>
    <w:rsid w:val="0034758F"/>
    <w:rsid w:val="0035373F"/>
    <w:rsid w:val="00356618"/>
    <w:rsid w:val="00367FA6"/>
    <w:rsid w:val="00377807"/>
    <w:rsid w:val="003839C1"/>
    <w:rsid w:val="003848CC"/>
    <w:rsid w:val="00386E29"/>
    <w:rsid w:val="003B6CE5"/>
    <w:rsid w:val="003B7711"/>
    <w:rsid w:val="003E1A83"/>
    <w:rsid w:val="003E280E"/>
    <w:rsid w:val="003E54D9"/>
    <w:rsid w:val="003E77AA"/>
    <w:rsid w:val="003F164B"/>
    <w:rsid w:val="0041197E"/>
    <w:rsid w:val="00417257"/>
    <w:rsid w:val="00426576"/>
    <w:rsid w:val="004303C7"/>
    <w:rsid w:val="0044097D"/>
    <w:rsid w:val="00445512"/>
    <w:rsid w:val="00454879"/>
    <w:rsid w:val="00466BFB"/>
    <w:rsid w:val="00466E1C"/>
    <w:rsid w:val="00485E0F"/>
    <w:rsid w:val="00495717"/>
    <w:rsid w:val="004A5A41"/>
    <w:rsid w:val="005007C3"/>
    <w:rsid w:val="00514E44"/>
    <w:rsid w:val="00516EE3"/>
    <w:rsid w:val="00523092"/>
    <w:rsid w:val="0052424D"/>
    <w:rsid w:val="00552BA9"/>
    <w:rsid w:val="00560DB9"/>
    <w:rsid w:val="00564158"/>
    <w:rsid w:val="005646EB"/>
    <w:rsid w:val="00565FA1"/>
    <w:rsid w:val="00571CB6"/>
    <w:rsid w:val="005729AF"/>
    <w:rsid w:val="00575217"/>
    <w:rsid w:val="00580DD8"/>
    <w:rsid w:val="005865CB"/>
    <w:rsid w:val="0059599F"/>
    <w:rsid w:val="005974D2"/>
    <w:rsid w:val="005978CF"/>
    <w:rsid w:val="005A022E"/>
    <w:rsid w:val="005A3378"/>
    <w:rsid w:val="005A59FC"/>
    <w:rsid w:val="005B7F2C"/>
    <w:rsid w:val="005C1FC0"/>
    <w:rsid w:val="005E1537"/>
    <w:rsid w:val="005E5431"/>
    <w:rsid w:val="005F1D2B"/>
    <w:rsid w:val="00606409"/>
    <w:rsid w:val="0060694A"/>
    <w:rsid w:val="00607A96"/>
    <w:rsid w:val="00611DD7"/>
    <w:rsid w:val="00622E45"/>
    <w:rsid w:val="006431FE"/>
    <w:rsid w:val="006614D8"/>
    <w:rsid w:val="006667E8"/>
    <w:rsid w:val="00666E0F"/>
    <w:rsid w:val="006675F3"/>
    <w:rsid w:val="00680275"/>
    <w:rsid w:val="006A592E"/>
    <w:rsid w:val="006B0A42"/>
    <w:rsid w:val="006B0BFB"/>
    <w:rsid w:val="006C10B2"/>
    <w:rsid w:val="006D1DC5"/>
    <w:rsid w:val="006D240A"/>
    <w:rsid w:val="006D2E23"/>
    <w:rsid w:val="006E5D17"/>
    <w:rsid w:val="006F5825"/>
    <w:rsid w:val="007210AC"/>
    <w:rsid w:val="007626F4"/>
    <w:rsid w:val="007646E9"/>
    <w:rsid w:val="00772386"/>
    <w:rsid w:val="00785C8B"/>
    <w:rsid w:val="007B0386"/>
    <w:rsid w:val="007C2771"/>
    <w:rsid w:val="007D6207"/>
    <w:rsid w:val="007E6C58"/>
    <w:rsid w:val="00811952"/>
    <w:rsid w:val="00811A25"/>
    <w:rsid w:val="008147CC"/>
    <w:rsid w:val="008451E9"/>
    <w:rsid w:val="00846920"/>
    <w:rsid w:val="0084719F"/>
    <w:rsid w:val="00853CFB"/>
    <w:rsid w:val="0086494C"/>
    <w:rsid w:val="0088023B"/>
    <w:rsid w:val="00880546"/>
    <w:rsid w:val="00897534"/>
    <w:rsid w:val="008B261C"/>
    <w:rsid w:val="008B3A46"/>
    <w:rsid w:val="008B4D52"/>
    <w:rsid w:val="008C23DA"/>
    <w:rsid w:val="008C7049"/>
    <w:rsid w:val="008C7241"/>
    <w:rsid w:val="008D247C"/>
    <w:rsid w:val="008E0615"/>
    <w:rsid w:val="008E0E75"/>
    <w:rsid w:val="008E61AD"/>
    <w:rsid w:val="008F0D15"/>
    <w:rsid w:val="008F167B"/>
    <w:rsid w:val="00905209"/>
    <w:rsid w:val="00906B3F"/>
    <w:rsid w:val="00931B70"/>
    <w:rsid w:val="00942144"/>
    <w:rsid w:val="00943BCC"/>
    <w:rsid w:val="00945B5B"/>
    <w:rsid w:val="009539A5"/>
    <w:rsid w:val="00963E08"/>
    <w:rsid w:val="00970733"/>
    <w:rsid w:val="009762DB"/>
    <w:rsid w:val="00981B62"/>
    <w:rsid w:val="0099415F"/>
    <w:rsid w:val="00996C34"/>
    <w:rsid w:val="009A6767"/>
    <w:rsid w:val="009A7BBA"/>
    <w:rsid w:val="009B3665"/>
    <w:rsid w:val="009D124F"/>
    <w:rsid w:val="009D6091"/>
    <w:rsid w:val="009E0A58"/>
    <w:rsid w:val="009E362C"/>
    <w:rsid w:val="009F06A9"/>
    <w:rsid w:val="009F4E42"/>
    <w:rsid w:val="00A05141"/>
    <w:rsid w:val="00A10BD6"/>
    <w:rsid w:val="00A31196"/>
    <w:rsid w:val="00A3745F"/>
    <w:rsid w:val="00A41CEA"/>
    <w:rsid w:val="00A633B0"/>
    <w:rsid w:val="00A77D39"/>
    <w:rsid w:val="00A92188"/>
    <w:rsid w:val="00AA4C6F"/>
    <w:rsid w:val="00AD4CF1"/>
    <w:rsid w:val="00AE3707"/>
    <w:rsid w:val="00AE648D"/>
    <w:rsid w:val="00B02785"/>
    <w:rsid w:val="00B163C8"/>
    <w:rsid w:val="00B233B4"/>
    <w:rsid w:val="00B333FE"/>
    <w:rsid w:val="00B3408C"/>
    <w:rsid w:val="00B40D58"/>
    <w:rsid w:val="00B431F2"/>
    <w:rsid w:val="00B4731B"/>
    <w:rsid w:val="00B5398D"/>
    <w:rsid w:val="00B6550B"/>
    <w:rsid w:val="00B70B1D"/>
    <w:rsid w:val="00B711B3"/>
    <w:rsid w:val="00B75D23"/>
    <w:rsid w:val="00B85A43"/>
    <w:rsid w:val="00B9472B"/>
    <w:rsid w:val="00BA2D9E"/>
    <w:rsid w:val="00BA4027"/>
    <w:rsid w:val="00BB183E"/>
    <w:rsid w:val="00BD3011"/>
    <w:rsid w:val="00BD6284"/>
    <w:rsid w:val="00BE3FDC"/>
    <w:rsid w:val="00BE6BA5"/>
    <w:rsid w:val="00BF072B"/>
    <w:rsid w:val="00BF26D1"/>
    <w:rsid w:val="00BF3BDF"/>
    <w:rsid w:val="00C01295"/>
    <w:rsid w:val="00C07AEB"/>
    <w:rsid w:val="00C33BE0"/>
    <w:rsid w:val="00C3791C"/>
    <w:rsid w:val="00C478BB"/>
    <w:rsid w:val="00C6267B"/>
    <w:rsid w:val="00C72B37"/>
    <w:rsid w:val="00C735B6"/>
    <w:rsid w:val="00C90B54"/>
    <w:rsid w:val="00C91DF0"/>
    <w:rsid w:val="00CA275C"/>
    <w:rsid w:val="00CA3520"/>
    <w:rsid w:val="00CA7D8F"/>
    <w:rsid w:val="00CB0544"/>
    <w:rsid w:val="00CD25F8"/>
    <w:rsid w:val="00CD7A22"/>
    <w:rsid w:val="00CF07F1"/>
    <w:rsid w:val="00CF14AE"/>
    <w:rsid w:val="00D10E6D"/>
    <w:rsid w:val="00D141B6"/>
    <w:rsid w:val="00D2627E"/>
    <w:rsid w:val="00D303DC"/>
    <w:rsid w:val="00D320C6"/>
    <w:rsid w:val="00D32689"/>
    <w:rsid w:val="00D340DD"/>
    <w:rsid w:val="00D40A5F"/>
    <w:rsid w:val="00D60858"/>
    <w:rsid w:val="00D76F31"/>
    <w:rsid w:val="00D86434"/>
    <w:rsid w:val="00D86BDC"/>
    <w:rsid w:val="00DB2E07"/>
    <w:rsid w:val="00DB42C6"/>
    <w:rsid w:val="00DC0F4A"/>
    <w:rsid w:val="00DD4DCC"/>
    <w:rsid w:val="00DE37B7"/>
    <w:rsid w:val="00DF2C1B"/>
    <w:rsid w:val="00DF3714"/>
    <w:rsid w:val="00DF5915"/>
    <w:rsid w:val="00E120AE"/>
    <w:rsid w:val="00E146AE"/>
    <w:rsid w:val="00E21C29"/>
    <w:rsid w:val="00E2607D"/>
    <w:rsid w:val="00E32E74"/>
    <w:rsid w:val="00E40EB0"/>
    <w:rsid w:val="00E413FD"/>
    <w:rsid w:val="00E45AB3"/>
    <w:rsid w:val="00E463E3"/>
    <w:rsid w:val="00E47B30"/>
    <w:rsid w:val="00E537E9"/>
    <w:rsid w:val="00E6055A"/>
    <w:rsid w:val="00E81C78"/>
    <w:rsid w:val="00E8506A"/>
    <w:rsid w:val="00E855DB"/>
    <w:rsid w:val="00E905E0"/>
    <w:rsid w:val="00E94428"/>
    <w:rsid w:val="00E94C58"/>
    <w:rsid w:val="00EB3657"/>
    <w:rsid w:val="00EC6565"/>
    <w:rsid w:val="00ED5778"/>
    <w:rsid w:val="00EE020A"/>
    <w:rsid w:val="00EE7FD4"/>
    <w:rsid w:val="00EF405E"/>
    <w:rsid w:val="00EF5C71"/>
    <w:rsid w:val="00F05DF8"/>
    <w:rsid w:val="00F134CA"/>
    <w:rsid w:val="00F2280B"/>
    <w:rsid w:val="00F23120"/>
    <w:rsid w:val="00F24622"/>
    <w:rsid w:val="00F24D52"/>
    <w:rsid w:val="00F46F1A"/>
    <w:rsid w:val="00F519BC"/>
    <w:rsid w:val="00F67C57"/>
    <w:rsid w:val="00F7777D"/>
    <w:rsid w:val="00F80996"/>
    <w:rsid w:val="00F86225"/>
    <w:rsid w:val="00F92607"/>
    <w:rsid w:val="00FA4DC8"/>
    <w:rsid w:val="00FC3D38"/>
    <w:rsid w:val="00FD06A1"/>
    <w:rsid w:val="00FD1CDA"/>
    <w:rsid w:val="00FD75CD"/>
    <w:rsid w:val="00FE2169"/>
    <w:rsid w:val="00FE6D0E"/>
    <w:rsid w:val="00FF09FC"/>
    <w:rsid w:val="00FF7F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444E25"/>
  <w15:docId w15:val="{B49638F8-B109-4474-9C7A-68EB836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SimSu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cs="Times New Roman"/>
      <w:szCs w:val="20"/>
    </w:rPr>
  </w:style>
  <w:style w:type="paragraph" w:styleId="1">
    <w:name w:val="heading 1"/>
    <w:basedOn w:val="a"/>
    <w:next w:val="a"/>
    <w:link w:val="10"/>
    <w:qFormat/>
    <w:pPr>
      <w:keepNext/>
      <w:spacing w:before="180" w:after="180" w:line="720" w:lineRule="auto"/>
      <w:outlineLvl w:val="0"/>
    </w:pPr>
    <w:rPr>
      <w:rFonts w:ascii="Arial" w:hAnsi="Arial"/>
      <w:b/>
      <w:kern w:val="52"/>
      <w:sz w:val="52"/>
    </w:rPr>
  </w:style>
  <w:style w:type="paragraph" w:styleId="2">
    <w:name w:val="heading 2"/>
    <w:basedOn w:val="a"/>
    <w:next w:val="a"/>
    <w:link w:val="20"/>
    <w:uiPriority w:val="9"/>
    <w:semiHidden/>
    <w:unhideWhenUsed/>
    <w:qFormat/>
    <w:rsid w:val="004A5A4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Pr>
      <w:rFonts w:ascii="Arial" w:eastAsia="新細明體" w:hAnsi="Arial" w:cs="Times New Roman"/>
      <w:b/>
      <w:kern w:val="52"/>
      <w:sz w:val="52"/>
      <w:szCs w:val="20"/>
    </w:rPr>
  </w:style>
  <w:style w:type="paragraph" w:styleId="a3">
    <w:name w:val="List Paragraph"/>
    <w:basedOn w:val="a"/>
    <w:uiPriority w:val="34"/>
    <w:qFormat/>
    <w:pPr>
      <w:ind w:leftChars="200" w:left="480"/>
    </w:pPr>
  </w:style>
  <w:style w:type="paragraph" w:styleId="a4">
    <w:name w:val="header"/>
    <w:basedOn w:val="a"/>
    <w:link w:val="a5"/>
    <w:uiPriority w:val="99"/>
    <w:pPr>
      <w:tabs>
        <w:tab w:val="center" w:pos="4153"/>
        <w:tab w:val="right" w:pos="8306"/>
      </w:tabs>
      <w:snapToGrid w:val="0"/>
    </w:pPr>
    <w:rPr>
      <w:sz w:val="20"/>
    </w:rPr>
  </w:style>
  <w:style w:type="character" w:customStyle="1" w:styleId="a5">
    <w:name w:val="頁首 字元"/>
    <w:basedOn w:val="a0"/>
    <w:link w:val="a4"/>
    <w:uiPriority w:val="99"/>
    <w:rPr>
      <w:rFonts w:ascii="Times New Roman" w:eastAsia="新細明體" w:hAnsi="Times New Roman" w:cs="Times New Roman"/>
      <w:sz w:val="20"/>
      <w:szCs w:val="20"/>
    </w:rPr>
  </w:style>
  <w:style w:type="paragraph" w:styleId="a6">
    <w:name w:val="footer"/>
    <w:basedOn w:val="a"/>
    <w:link w:val="a7"/>
    <w:uiPriority w:val="99"/>
    <w:pPr>
      <w:tabs>
        <w:tab w:val="center" w:pos="4153"/>
        <w:tab w:val="right" w:pos="8306"/>
      </w:tabs>
      <w:snapToGrid w:val="0"/>
    </w:pPr>
    <w:rPr>
      <w:sz w:val="20"/>
    </w:rPr>
  </w:style>
  <w:style w:type="character" w:customStyle="1" w:styleId="a7">
    <w:name w:val="頁尾 字元"/>
    <w:basedOn w:val="a0"/>
    <w:link w:val="a6"/>
    <w:uiPriority w:val="99"/>
    <w:rPr>
      <w:rFonts w:ascii="Times New Roman" w:eastAsia="新細明體" w:hAnsi="Times New Roman" w:cs="Times New Roman"/>
      <w:sz w:val="20"/>
      <w:szCs w:val="20"/>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Pr>
      <w:rFonts w:ascii="Calibri Light" w:hAnsi="Calibri Light" w:cs="SimSun"/>
      <w:sz w:val="18"/>
      <w:szCs w:val="18"/>
    </w:rPr>
  </w:style>
  <w:style w:type="character" w:customStyle="1" w:styleId="aa">
    <w:name w:val="註解方塊文字 字元"/>
    <w:basedOn w:val="a0"/>
    <w:link w:val="a9"/>
    <w:uiPriority w:val="99"/>
    <w:rPr>
      <w:rFonts w:ascii="Calibri Light" w:eastAsia="新細明體" w:hAnsi="Calibri Light" w:cs="SimSun"/>
      <w:sz w:val="18"/>
      <w:szCs w:val="18"/>
    </w:rPr>
  </w:style>
  <w:style w:type="character" w:customStyle="1" w:styleId="20">
    <w:name w:val="標題 2 字元"/>
    <w:basedOn w:val="a0"/>
    <w:link w:val="2"/>
    <w:uiPriority w:val="9"/>
    <w:semiHidden/>
    <w:rsid w:val="004A5A41"/>
    <w:rPr>
      <w:rFonts w:asciiTheme="majorHAnsi" w:eastAsiaTheme="majorEastAsia" w:hAnsiTheme="majorHAnsi" w:cstheme="majorBidi"/>
      <w:b/>
      <w:bCs/>
      <w:sz w:val="48"/>
      <w:szCs w:val="48"/>
    </w:rPr>
  </w:style>
  <w:style w:type="character" w:styleId="ab">
    <w:name w:val="annotation reference"/>
    <w:basedOn w:val="a0"/>
    <w:uiPriority w:val="99"/>
    <w:semiHidden/>
    <w:unhideWhenUsed/>
    <w:rsid w:val="00F24D52"/>
    <w:rPr>
      <w:sz w:val="18"/>
      <w:szCs w:val="18"/>
    </w:rPr>
  </w:style>
  <w:style w:type="paragraph" w:styleId="ac">
    <w:name w:val="annotation text"/>
    <w:basedOn w:val="a"/>
    <w:link w:val="ad"/>
    <w:uiPriority w:val="99"/>
    <w:semiHidden/>
    <w:unhideWhenUsed/>
    <w:rsid w:val="00F24D52"/>
  </w:style>
  <w:style w:type="character" w:customStyle="1" w:styleId="ad">
    <w:name w:val="註解文字 字元"/>
    <w:basedOn w:val="a0"/>
    <w:link w:val="ac"/>
    <w:uiPriority w:val="99"/>
    <w:semiHidden/>
    <w:rsid w:val="00F24D52"/>
    <w:rPr>
      <w:rFonts w:ascii="Times New Roman" w:hAnsi="Times New Roman" w:cs="Times New Roman"/>
      <w:szCs w:val="20"/>
    </w:rPr>
  </w:style>
  <w:style w:type="paragraph" w:styleId="ae">
    <w:name w:val="annotation subject"/>
    <w:basedOn w:val="ac"/>
    <w:next w:val="ac"/>
    <w:link w:val="af"/>
    <w:uiPriority w:val="99"/>
    <w:semiHidden/>
    <w:unhideWhenUsed/>
    <w:rsid w:val="00F24D52"/>
    <w:rPr>
      <w:b/>
      <w:bCs/>
    </w:rPr>
  </w:style>
  <w:style w:type="character" w:customStyle="1" w:styleId="af">
    <w:name w:val="註解主旨 字元"/>
    <w:basedOn w:val="ad"/>
    <w:link w:val="ae"/>
    <w:uiPriority w:val="99"/>
    <w:semiHidden/>
    <w:rsid w:val="00F24D52"/>
    <w:rPr>
      <w:rFonts w:ascii="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684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12D8-DFF5-430D-97FD-C5E7428F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taipe</cp:lastModifiedBy>
  <cp:revision>6</cp:revision>
  <cp:lastPrinted>2020-05-15T01:46:00Z</cp:lastPrinted>
  <dcterms:created xsi:type="dcterms:W3CDTF">2022-03-28T04:30:00Z</dcterms:created>
  <dcterms:modified xsi:type="dcterms:W3CDTF">2022-03-30T03:22:00Z</dcterms:modified>
</cp:coreProperties>
</file>